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A2D" w:rsidRPr="00D96A2D" w:rsidRDefault="00D96A2D" w:rsidP="00D96A2D">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6A2D">
        <w:rPr>
          <w:rFonts w:ascii="Times New Roman" w:eastAsia="Times New Roman" w:hAnsi="Times New Roman" w:cs="Times New Roman"/>
          <w:b/>
          <w:kern w:val="36"/>
          <w:sz w:val="48"/>
          <w:szCs w:val="48"/>
        </w:rPr>
        <w:t>Jailed in India</w:t>
      </w:r>
      <w:r>
        <w:rPr>
          <w:rFonts w:ascii="Times New Roman" w:eastAsia="Times New Roman" w:hAnsi="Times New Roman" w:cs="Times New Roman"/>
          <w:b/>
          <w:kern w:val="36"/>
          <w:sz w:val="48"/>
          <w:szCs w:val="48"/>
        </w:rPr>
        <w:t xml:space="preserve"> </w:t>
      </w:r>
      <w:r w:rsidRPr="00D96A2D">
        <w:rPr>
          <w:rFonts w:ascii="Times New Roman" w:eastAsia="Times New Roman" w:hAnsi="Times New Roman" w:cs="Times New Roman"/>
          <w:bCs w:val="0"/>
          <w:sz w:val="24"/>
          <w:szCs w:val="24"/>
        </w:rPr>
        <w:t xml:space="preserve">Part - II </w:t>
      </w:r>
    </w:p>
    <w:p w:rsidR="00D96A2D" w:rsidRPr="00D96A2D" w:rsidRDefault="00D96A2D" w:rsidP="00D96A2D">
      <w:pPr>
        <w:spacing w:line="240" w:lineRule="auto"/>
        <w:ind w:left="0" w:firstLine="0"/>
        <w:jc w:val="left"/>
        <w:rPr>
          <w:rFonts w:ascii="Times New Roman" w:eastAsia="Times New Roman" w:hAnsi="Times New Roman" w:cs="Times New Roman"/>
          <w:bCs w:val="0"/>
          <w:sz w:val="24"/>
          <w:szCs w:val="24"/>
        </w:rPr>
      </w:pPr>
      <w:r w:rsidRPr="00D96A2D">
        <w:rPr>
          <w:rFonts w:ascii="Times New Roman" w:eastAsia="Times New Roman" w:hAnsi="Times New Roman" w:cs="Times New Roman"/>
          <w:bCs w:val="0"/>
          <w:sz w:val="24"/>
          <w:szCs w:val="24"/>
        </w:rPr>
        <w:t>Saturday, Oct 07, 2023</w:t>
      </w:r>
    </w:p>
    <w:p w:rsidR="00D96A2D" w:rsidRPr="00D96A2D" w:rsidRDefault="00D96A2D" w:rsidP="00D96A2D">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6A2D">
        <w:rPr>
          <w:rFonts w:ascii="Times New Roman" w:eastAsia="Times New Roman" w:hAnsi="Times New Roman" w:cs="Times New Roman"/>
          <w:bCs w:val="0"/>
          <w:sz w:val="24"/>
          <w:szCs w:val="24"/>
        </w:rPr>
        <w:t xml:space="preserve">By Vijay </w:t>
      </w:r>
      <w:proofErr w:type="spellStart"/>
      <w:r w:rsidRPr="00D96A2D">
        <w:rPr>
          <w:rFonts w:ascii="Times New Roman" w:eastAsia="Times New Roman" w:hAnsi="Times New Roman" w:cs="Times New Roman"/>
          <w:bCs w:val="0"/>
          <w:sz w:val="24"/>
          <w:szCs w:val="24"/>
        </w:rPr>
        <w:t>Prashad</w:t>
      </w:r>
      <w:proofErr w:type="spellEnd"/>
    </w:p>
    <w:p w:rsidR="00D96A2D" w:rsidRPr="00D96A2D" w:rsidRDefault="00D96A2D" w:rsidP="00D96A2D">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6A2D">
        <w:rPr>
          <w:rFonts w:ascii="Times New Roman" w:eastAsia="Times New Roman" w:hAnsi="Times New Roman" w:cs="Times New Roman"/>
          <w:bCs w:val="0"/>
          <w:sz w:val="24"/>
          <w:szCs w:val="24"/>
        </w:rPr>
        <w:t xml:space="preserve">In February 2021, India’s Enforcement Directorate launched raids on eight locations associated with </w:t>
      </w:r>
      <w:proofErr w:type="spellStart"/>
      <w:r w:rsidRPr="00D96A2D">
        <w:rPr>
          <w:rFonts w:ascii="Times New Roman" w:eastAsia="Times New Roman" w:hAnsi="Times New Roman" w:cs="Times New Roman"/>
          <w:bCs w:val="0"/>
          <w:sz w:val="24"/>
          <w:szCs w:val="24"/>
        </w:rPr>
        <w:t>Newsclick</w:t>
      </w:r>
      <w:proofErr w:type="spellEnd"/>
      <w:r w:rsidRPr="00D96A2D">
        <w:rPr>
          <w:rFonts w:ascii="Times New Roman" w:eastAsia="Times New Roman" w:hAnsi="Times New Roman" w:cs="Times New Roman"/>
          <w:bCs w:val="0"/>
          <w:sz w:val="24"/>
          <w:szCs w:val="24"/>
        </w:rPr>
        <w:t xml:space="preserve">. The raid on </w:t>
      </w:r>
      <w:proofErr w:type="spellStart"/>
      <w:r w:rsidRPr="00D96A2D">
        <w:rPr>
          <w:rFonts w:ascii="Times New Roman" w:eastAsia="Times New Roman" w:hAnsi="Times New Roman" w:cs="Times New Roman"/>
          <w:bCs w:val="0"/>
          <w:sz w:val="24"/>
          <w:szCs w:val="24"/>
        </w:rPr>
        <w:t>Prabir’s</w:t>
      </w:r>
      <w:proofErr w:type="spellEnd"/>
      <w:r w:rsidRPr="00D96A2D">
        <w:rPr>
          <w:rFonts w:ascii="Times New Roman" w:eastAsia="Times New Roman" w:hAnsi="Times New Roman" w:cs="Times New Roman"/>
          <w:bCs w:val="0"/>
          <w:sz w:val="24"/>
          <w:szCs w:val="24"/>
        </w:rPr>
        <w:t xml:space="preserve"> house lasted for 113 hours. It was a grueling process, the agents of the State interested in financing that </w:t>
      </w:r>
      <w:proofErr w:type="spellStart"/>
      <w:r w:rsidRPr="00D96A2D">
        <w:rPr>
          <w:rFonts w:ascii="Times New Roman" w:eastAsia="Times New Roman" w:hAnsi="Times New Roman" w:cs="Times New Roman"/>
          <w:bCs w:val="0"/>
          <w:sz w:val="24"/>
          <w:szCs w:val="24"/>
        </w:rPr>
        <w:t>Newsclick</w:t>
      </w:r>
      <w:proofErr w:type="spellEnd"/>
      <w:r w:rsidRPr="00D96A2D">
        <w:rPr>
          <w:rFonts w:ascii="Times New Roman" w:eastAsia="Times New Roman" w:hAnsi="Times New Roman" w:cs="Times New Roman"/>
          <w:bCs w:val="0"/>
          <w:sz w:val="24"/>
          <w:szCs w:val="24"/>
        </w:rPr>
        <w:t xml:space="preserve"> had received and alleging that </w:t>
      </w:r>
      <w:proofErr w:type="spellStart"/>
      <w:r w:rsidRPr="00D96A2D">
        <w:rPr>
          <w:rFonts w:ascii="Times New Roman" w:eastAsia="Times New Roman" w:hAnsi="Times New Roman" w:cs="Times New Roman"/>
          <w:bCs w:val="0"/>
          <w:sz w:val="24"/>
          <w:szCs w:val="24"/>
        </w:rPr>
        <w:t>Newsclick</w:t>
      </w:r>
      <w:proofErr w:type="spellEnd"/>
      <w:r w:rsidRPr="00D96A2D">
        <w:rPr>
          <w:rFonts w:ascii="Times New Roman" w:eastAsia="Times New Roman" w:hAnsi="Times New Roman" w:cs="Times New Roman"/>
          <w:bCs w:val="0"/>
          <w:sz w:val="24"/>
          <w:szCs w:val="24"/>
        </w:rPr>
        <w:t xml:space="preserve"> had been paid by foreign interests to undermine India.</w:t>
      </w:r>
    </w:p>
    <w:p w:rsidR="00D96A2D" w:rsidRPr="00D96A2D" w:rsidRDefault="00D96A2D" w:rsidP="00D96A2D">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6A2D">
        <w:rPr>
          <w:rFonts w:ascii="Times New Roman" w:eastAsia="Times New Roman" w:hAnsi="Times New Roman" w:cs="Times New Roman"/>
          <w:bCs w:val="0"/>
          <w:sz w:val="24"/>
          <w:szCs w:val="24"/>
        </w:rPr>
        <w:t xml:space="preserve">The idea that reporting on farmers’ protests and workers’ strikes is against India is to immediately suggest that Indian farmers and workers are not Indian. In an interview shortly after this ordeal, </w:t>
      </w:r>
      <w:proofErr w:type="spellStart"/>
      <w:r w:rsidRPr="00D96A2D">
        <w:rPr>
          <w:rFonts w:ascii="Times New Roman" w:eastAsia="Times New Roman" w:hAnsi="Times New Roman" w:cs="Times New Roman"/>
          <w:bCs w:val="0"/>
          <w:sz w:val="24"/>
          <w:szCs w:val="24"/>
        </w:rPr>
        <w:t>Prabir</w:t>
      </w:r>
      <w:proofErr w:type="spellEnd"/>
      <w:r w:rsidRPr="00D96A2D">
        <w:rPr>
          <w:rFonts w:ascii="Times New Roman" w:eastAsia="Times New Roman" w:hAnsi="Times New Roman" w:cs="Times New Roman"/>
          <w:bCs w:val="0"/>
          <w:sz w:val="24"/>
          <w:szCs w:val="24"/>
        </w:rPr>
        <w:t xml:space="preserve"> was asked about the funds that had allowed </w:t>
      </w:r>
      <w:proofErr w:type="spellStart"/>
      <w:r w:rsidRPr="00D96A2D">
        <w:rPr>
          <w:rFonts w:ascii="Times New Roman" w:eastAsia="Times New Roman" w:hAnsi="Times New Roman" w:cs="Times New Roman"/>
          <w:bCs w:val="0"/>
          <w:sz w:val="24"/>
          <w:szCs w:val="24"/>
        </w:rPr>
        <w:t>Newsclick</w:t>
      </w:r>
      <w:proofErr w:type="spellEnd"/>
      <w:r w:rsidRPr="00D96A2D">
        <w:rPr>
          <w:rFonts w:ascii="Times New Roman" w:eastAsia="Times New Roman" w:hAnsi="Times New Roman" w:cs="Times New Roman"/>
          <w:bCs w:val="0"/>
          <w:sz w:val="24"/>
          <w:szCs w:val="24"/>
        </w:rPr>
        <w:t xml:space="preserve"> to grow. </w:t>
      </w:r>
      <w:proofErr w:type="spellStart"/>
      <w:r w:rsidRPr="00D96A2D">
        <w:rPr>
          <w:rFonts w:ascii="Times New Roman" w:eastAsia="Times New Roman" w:hAnsi="Times New Roman" w:cs="Times New Roman"/>
          <w:bCs w:val="0"/>
          <w:sz w:val="24"/>
          <w:szCs w:val="24"/>
        </w:rPr>
        <w:t>Prabir’s</w:t>
      </w:r>
      <w:proofErr w:type="spellEnd"/>
      <w:r w:rsidRPr="00D96A2D">
        <w:rPr>
          <w:rFonts w:ascii="Times New Roman" w:eastAsia="Times New Roman" w:hAnsi="Times New Roman" w:cs="Times New Roman"/>
          <w:bCs w:val="0"/>
          <w:sz w:val="24"/>
          <w:szCs w:val="24"/>
        </w:rPr>
        <w:t xml:space="preserve"> answer is instructive:</w:t>
      </w:r>
    </w:p>
    <w:p w:rsidR="00D96A2D" w:rsidRPr="00D96A2D" w:rsidRDefault="00D96A2D" w:rsidP="00D96A2D">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6A2D">
        <w:rPr>
          <w:rFonts w:ascii="Times New Roman" w:eastAsia="Times New Roman" w:hAnsi="Times New Roman" w:cs="Times New Roman"/>
          <w:bCs w:val="0"/>
          <w:sz w:val="24"/>
          <w:szCs w:val="24"/>
        </w:rPr>
        <w:t xml:space="preserve">“The investments that have come are public – on the balance sheets of the company, and that have come through the Reserve Bank of India. Now, our income – today, foreign investment up to 26 percent is legal in digital platforms. Our foreign investment is much lower than that, around nine percent. There was nothing illegal about it in any case because till then, there was no bar on foreign investment in digital platforms. So, what is the issue I have not understood? Why is this being raised, even that I don’t </w:t>
      </w:r>
      <w:proofErr w:type="gramStart"/>
      <w:r w:rsidRPr="00D96A2D">
        <w:rPr>
          <w:rFonts w:ascii="Times New Roman" w:eastAsia="Times New Roman" w:hAnsi="Times New Roman" w:cs="Times New Roman"/>
          <w:bCs w:val="0"/>
          <w:sz w:val="24"/>
          <w:szCs w:val="24"/>
        </w:rPr>
        <w:t>understand.</w:t>
      </w:r>
      <w:proofErr w:type="gramEnd"/>
      <w:r w:rsidRPr="00D96A2D">
        <w:rPr>
          <w:rFonts w:ascii="Times New Roman" w:eastAsia="Times New Roman" w:hAnsi="Times New Roman" w:cs="Times New Roman"/>
          <w:bCs w:val="0"/>
          <w:sz w:val="24"/>
          <w:szCs w:val="24"/>
        </w:rPr>
        <w:t>”</w:t>
      </w:r>
    </w:p>
    <w:p w:rsidR="00D96A2D" w:rsidRPr="00D96A2D" w:rsidRDefault="00D96A2D" w:rsidP="00D96A2D">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6A2D">
        <w:rPr>
          <w:rFonts w:ascii="Times New Roman" w:eastAsia="Times New Roman" w:hAnsi="Times New Roman" w:cs="Times New Roman"/>
          <w:bCs w:val="0"/>
          <w:sz w:val="24"/>
          <w:szCs w:val="24"/>
        </w:rPr>
        <w:t xml:space="preserve">The Role of the New York Times: The case against </w:t>
      </w:r>
      <w:proofErr w:type="spellStart"/>
      <w:r w:rsidRPr="00D96A2D">
        <w:rPr>
          <w:rFonts w:ascii="Times New Roman" w:eastAsia="Times New Roman" w:hAnsi="Times New Roman" w:cs="Times New Roman"/>
          <w:bCs w:val="0"/>
          <w:sz w:val="24"/>
          <w:szCs w:val="24"/>
        </w:rPr>
        <w:t>Newsclick</w:t>
      </w:r>
      <w:proofErr w:type="spellEnd"/>
      <w:r w:rsidRPr="00D96A2D">
        <w:rPr>
          <w:rFonts w:ascii="Times New Roman" w:eastAsia="Times New Roman" w:hAnsi="Times New Roman" w:cs="Times New Roman"/>
          <w:bCs w:val="0"/>
          <w:sz w:val="24"/>
          <w:szCs w:val="24"/>
        </w:rPr>
        <w:t xml:space="preserve"> and </w:t>
      </w:r>
      <w:proofErr w:type="spellStart"/>
      <w:r w:rsidRPr="00D96A2D">
        <w:rPr>
          <w:rFonts w:ascii="Times New Roman" w:eastAsia="Times New Roman" w:hAnsi="Times New Roman" w:cs="Times New Roman"/>
          <w:bCs w:val="0"/>
          <w:sz w:val="24"/>
          <w:szCs w:val="24"/>
        </w:rPr>
        <w:t>Prabir</w:t>
      </w:r>
      <w:proofErr w:type="spellEnd"/>
      <w:r w:rsidRPr="00D96A2D">
        <w:rPr>
          <w:rFonts w:ascii="Times New Roman" w:eastAsia="Times New Roman" w:hAnsi="Times New Roman" w:cs="Times New Roman"/>
          <w:bCs w:val="0"/>
          <w:sz w:val="24"/>
          <w:szCs w:val="24"/>
        </w:rPr>
        <w:t xml:space="preserve"> continued, as the harassment did over </w:t>
      </w:r>
      <w:proofErr w:type="spellStart"/>
      <w:r w:rsidRPr="00D96A2D">
        <w:rPr>
          <w:rFonts w:ascii="Times New Roman" w:eastAsia="Times New Roman" w:hAnsi="Times New Roman" w:cs="Times New Roman"/>
          <w:bCs w:val="0"/>
          <w:sz w:val="24"/>
          <w:szCs w:val="24"/>
        </w:rPr>
        <w:t>Tricontinental</w:t>
      </w:r>
      <w:proofErr w:type="spellEnd"/>
      <w:r w:rsidRPr="00D96A2D">
        <w:rPr>
          <w:rFonts w:ascii="Times New Roman" w:eastAsia="Times New Roman" w:hAnsi="Times New Roman" w:cs="Times New Roman"/>
          <w:bCs w:val="0"/>
          <w:sz w:val="24"/>
          <w:szCs w:val="24"/>
        </w:rPr>
        <w:t xml:space="preserve"> Research Services. The harassment seemed to be the punishment. Low-level officers of the intelligence services and the police suggested that there was no evidence of any crime, but that they were being pushed to keep the investigation alive. The case remained alive, but it appeared as if the final destination for the journalists was Purgatory and not Hell.</w:t>
      </w:r>
    </w:p>
    <w:p w:rsidR="00D96A2D" w:rsidRPr="00D96A2D" w:rsidRDefault="00D96A2D" w:rsidP="00D96A2D">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6A2D">
        <w:rPr>
          <w:rFonts w:ascii="Times New Roman" w:eastAsia="Times New Roman" w:hAnsi="Times New Roman" w:cs="Times New Roman"/>
          <w:bCs w:val="0"/>
          <w:sz w:val="24"/>
          <w:szCs w:val="24"/>
        </w:rPr>
        <w:t xml:space="preserve">But then the New York Times (August 5, 2023) appeared with a hallucinatory article on the foundations funded by Neville Roy </w:t>
      </w:r>
      <w:proofErr w:type="spellStart"/>
      <w:r w:rsidRPr="00D96A2D">
        <w:rPr>
          <w:rFonts w:ascii="Times New Roman" w:eastAsia="Times New Roman" w:hAnsi="Times New Roman" w:cs="Times New Roman"/>
          <w:bCs w:val="0"/>
          <w:sz w:val="24"/>
          <w:szCs w:val="24"/>
        </w:rPr>
        <w:t>Singham</w:t>
      </w:r>
      <w:proofErr w:type="spellEnd"/>
      <w:r w:rsidRPr="00D96A2D">
        <w:rPr>
          <w:rFonts w:ascii="Times New Roman" w:eastAsia="Times New Roman" w:hAnsi="Times New Roman" w:cs="Times New Roman"/>
          <w:bCs w:val="0"/>
          <w:sz w:val="24"/>
          <w:szCs w:val="24"/>
        </w:rPr>
        <w:t xml:space="preserve">, who had made his money in the tech industry and who had decided to give his money away – unlike the normal fashion – without fanfare. There is no </w:t>
      </w:r>
      <w:proofErr w:type="spellStart"/>
      <w:r w:rsidRPr="00D96A2D">
        <w:rPr>
          <w:rFonts w:ascii="Times New Roman" w:eastAsia="Times New Roman" w:hAnsi="Times New Roman" w:cs="Times New Roman"/>
          <w:bCs w:val="0"/>
          <w:sz w:val="24"/>
          <w:szCs w:val="24"/>
        </w:rPr>
        <w:t>Singham</w:t>
      </w:r>
      <w:proofErr w:type="spellEnd"/>
      <w:r w:rsidRPr="00D96A2D">
        <w:rPr>
          <w:rFonts w:ascii="Times New Roman" w:eastAsia="Times New Roman" w:hAnsi="Times New Roman" w:cs="Times New Roman"/>
          <w:bCs w:val="0"/>
          <w:sz w:val="24"/>
          <w:szCs w:val="24"/>
        </w:rPr>
        <w:t xml:space="preserve"> Foundation, no </w:t>
      </w:r>
      <w:proofErr w:type="spellStart"/>
      <w:r w:rsidRPr="00D96A2D">
        <w:rPr>
          <w:rFonts w:ascii="Times New Roman" w:eastAsia="Times New Roman" w:hAnsi="Times New Roman" w:cs="Times New Roman"/>
          <w:bCs w:val="0"/>
          <w:sz w:val="24"/>
          <w:szCs w:val="24"/>
        </w:rPr>
        <w:t>Singham</w:t>
      </w:r>
      <w:proofErr w:type="spellEnd"/>
      <w:r w:rsidRPr="00D96A2D">
        <w:rPr>
          <w:rFonts w:ascii="Times New Roman" w:eastAsia="Times New Roman" w:hAnsi="Times New Roman" w:cs="Times New Roman"/>
          <w:bCs w:val="0"/>
          <w:sz w:val="24"/>
          <w:szCs w:val="24"/>
        </w:rPr>
        <w:t xml:space="preserve"> anything really. Roy’s idea was to give his millions away to enhance media that covered people’s voices and to build left-wing institutions around the world. Nothing in any of this is illegal. The story by the Times was built on public information but pretended to be a major scoop that revealed the existence of a network guided by the Chinese government. The article is incoherent, but it had its impact.</w:t>
      </w:r>
    </w:p>
    <w:p w:rsidR="00D96A2D" w:rsidRPr="00D96A2D" w:rsidRDefault="00D96A2D" w:rsidP="00D96A2D">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6A2D">
        <w:rPr>
          <w:rFonts w:ascii="Times New Roman" w:eastAsia="Times New Roman" w:hAnsi="Times New Roman" w:cs="Times New Roman"/>
          <w:bCs w:val="0"/>
          <w:sz w:val="24"/>
          <w:szCs w:val="24"/>
        </w:rPr>
        <w:lastRenderedPageBreak/>
        <w:t xml:space="preserve">The day after the Times article came out, India’s Minister of Information and Broadcasting </w:t>
      </w:r>
      <w:proofErr w:type="spellStart"/>
      <w:r w:rsidRPr="00D96A2D">
        <w:rPr>
          <w:rFonts w:ascii="Times New Roman" w:eastAsia="Times New Roman" w:hAnsi="Times New Roman" w:cs="Times New Roman"/>
          <w:bCs w:val="0"/>
          <w:sz w:val="24"/>
          <w:szCs w:val="24"/>
        </w:rPr>
        <w:t>Anurag</w:t>
      </w:r>
      <w:proofErr w:type="spellEnd"/>
      <w:r w:rsidRPr="00D96A2D">
        <w:rPr>
          <w:rFonts w:ascii="Times New Roman" w:eastAsia="Times New Roman" w:hAnsi="Times New Roman" w:cs="Times New Roman"/>
          <w:bCs w:val="0"/>
          <w:sz w:val="24"/>
          <w:szCs w:val="24"/>
        </w:rPr>
        <w:t xml:space="preserve"> </w:t>
      </w:r>
      <w:proofErr w:type="spellStart"/>
      <w:r w:rsidRPr="00D96A2D">
        <w:rPr>
          <w:rFonts w:ascii="Times New Roman" w:eastAsia="Times New Roman" w:hAnsi="Times New Roman" w:cs="Times New Roman"/>
          <w:bCs w:val="0"/>
          <w:sz w:val="24"/>
          <w:szCs w:val="24"/>
        </w:rPr>
        <w:t>Thakur</w:t>
      </w:r>
      <w:proofErr w:type="spellEnd"/>
      <w:r w:rsidRPr="00D96A2D">
        <w:rPr>
          <w:rFonts w:ascii="Times New Roman" w:eastAsia="Times New Roman" w:hAnsi="Times New Roman" w:cs="Times New Roman"/>
          <w:bCs w:val="0"/>
          <w:sz w:val="24"/>
          <w:szCs w:val="24"/>
        </w:rPr>
        <w:t xml:space="preserve"> held a press conference, where he launched another attack on </w:t>
      </w:r>
      <w:proofErr w:type="spellStart"/>
      <w:r w:rsidRPr="00D96A2D">
        <w:rPr>
          <w:rFonts w:ascii="Times New Roman" w:eastAsia="Times New Roman" w:hAnsi="Times New Roman" w:cs="Times New Roman"/>
          <w:bCs w:val="0"/>
          <w:sz w:val="24"/>
          <w:szCs w:val="24"/>
        </w:rPr>
        <w:t>Newsclick</w:t>
      </w:r>
      <w:proofErr w:type="spellEnd"/>
      <w:r w:rsidRPr="00D96A2D">
        <w:rPr>
          <w:rFonts w:ascii="Times New Roman" w:eastAsia="Times New Roman" w:hAnsi="Times New Roman" w:cs="Times New Roman"/>
          <w:bCs w:val="0"/>
          <w:sz w:val="24"/>
          <w:szCs w:val="24"/>
        </w:rPr>
        <w:t xml:space="preserve">. Now, the Times article had said explicitly that the </w:t>
      </w:r>
      <w:proofErr w:type="spellStart"/>
      <w:r w:rsidRPr="00D96A2D">
        <w:rPr>
          <w:rFonts w:ascii="Times New Roman" w:eastAsia="Times New Roman" w:hAnsi="Times New Roman" w:cs="Times New Roman"/>
          <w:bCs w:val="0"/>
          <w:sz w:val="24"/>
          <w:szCs w:val="24"/>
        </w:rPr>
        <w:t>Modi</w:t>
      </w:r>
      <w:proofErr w:type="spellEnd"/>
      <w:r w:rsidRPr="00D96A2D">
        <w:rPr>
          <w:rFonts w:ascii="Times New Roman" w:eastAsia="Times New Roman" w:hAnsi="Times New Roman" w:cs="Times New Roman"/>
          <w:bCs w:val="0"/>
          <w:sz w:val="24"/>
          <w:szCs w:val="24"/>
        </w:rPr>
        <w:t xml:space="preserve"> government had raided </w:t>
      </w:r>
      <w:proofErr w:type="spellStart"/>
      <w:r w:rsidRPr="00D96A2D">
        <w:rPr>
          <w:rFonts w:ascii="Times New Roman" w:eastAsia="Times New Roman" w:hAnsi="Times New Roman" w:cs="Times New Roman"/>
          <w:bCs w:val="0"/>
          <w:sz w:val="24"/>
          <w:szCs w:val="24"/>
        </w:rPr>
        <w:t>Newsclick</w:t>
      </w:r>
      <w:proofErr w:type="spellEnd"/>
      <w:r w:rsidRPr="00D96A2D">
        <w:rPr>
          <w:rFonts w:ascii="Times New Roman" w:eastAsia="Times New Roman" w:hAnsi="Times New Roman" w:cs="Times New Roman"/>
          <w:bCs w:val="0"/>
          <w:sz w:val="24"/>
          <w:szCs w:val="24"/>
        </w:rPr>
        <w:t xml:space="preserve"> and accused it of having “ties to the Chinese government but offering no proof.” The Times linked to </w:t>
      </w:r>
      <w:proofErr w:type="gramStart"/>
      <w:r w:rsidRPr="00D96A2D">
        <w:rPr>
          <w:rFonts w:ascii="Times New Roman" w:eastAsia="Times New Roman" w:hAnsi="Times New Roman" w:cs="Times New Roman"/>
          <w:bCs w:val="0"/>
          <w:sz w:val="24"/>
          <w:szCs w:val="24"/>
        </w:rPr>
        <w:t>their own</w:t>
      </w:r>
      <w:proofErr w:type="gramEnd"/>
      <w:r w:rsidRPr="00D96A2D">
        <w:rPr>
          <w:rFonts w:ascii="Times New Roman" w:eastAsia="Times New Roman" w:hAnsi="Times New Roman" w:cs="Times New Roman"/>
          <w:bCs w:val="0"/>
          <w:sz w:val="24"/>
          <w:szCs w:val="24"/>
        </w:rPr>
        <w:t xml:space="preserve"> article from 2020 with a headline, “Under </w:t>
      </w:r>
      <w:proofErr w:type="spellStart"/>
      <w:r w:rsidRPr="00D96A2D">
        <w:rPr>
          <w:rFonts w:ascii="Times New Roman" w:eastAsia="Times New Roman" w:hAnsi="Times New Roman" w:cs="Times New Roman"/>
          <w:bCs w:val="0"/>
          <w:sz w:val="24"/>
          <w:szCs w:val="24"/>
        </w:rPr>
        <w:t>Modi</w:t>
      </w:r>
      <w:proofErr w:type="spellEnd"/>
      <w:r w:rsidRPr="00D96A2D">
        <w:rPr>
          <w:rFonts w:ascii="Times New Roman" w:eastAsia="Times New Roman" w:hAnsi="Times New Roman" w:cs="Times New Roman"/>
          <w:bCs w:val="0"/>
          <w:sz w:val="24"/>
          <w:szCs w:val="24"/>
        </w:rPr>
        <w:t xml:space="preserve">, India’s Press is Not So Free Anymore.” But the Times allowed itself to be a weapon in the hands of people like </w:t>
      </w:r>
      <w:proofErr w:type="spellStart"/>
      <w:r w:rsidRPr="00D96A2D">
        <w:rPr>
          <w:rFonts w:ascii="Times New Roman" w:eastAsia="Times New Roman" w:hAnsi="Times New Roman" w:cs="Times New Roman"/>
          <w:bCs w:val="0"/>
          <w:sz w:val="24"/>
          <w:szCs w:val="24"/>
        </w:rPr>
        <w:t>Thakur</w:t>
      </w:r>
      <w:proofErr w:type="spellEnd"/>
      <w:r w:rsidRPr="00D96A2D">
        <w:rPr>
          <w:rFonts w:ascii="Times New Roman" w:eastAsia="Times New Roman" w:hAnsi="Times New Roman" w:cs="Times New Roman"/>
          <w:bCs w:val="0"/>
          <w:sz w:val="24"/>
          <w:szCs w:val="24"/>
        </w:rPr>
        <w:t xml:space="preserve">. The entire fracas in India was not even about </w:t>
      </w:r>
      <w:proofErr w:type="spellStart"/>
      <w:r w:rsidRPr="00D96A2D">
        <w:rPr>
          <w:rFonts w:ascii="Times New Roman" w:eastAsia="Times New Roman" w:hAnsi="Times New Roman" w:cs="Times New Roman"/>
          <w:bCs w:val="0"/>
          <w:sz w:val="24"/>
          <w:szCs w:val="24"/>
        </w:rPr>
        <w:t>Newsclick</w:t>
      </w:r>
      <w:proofErr w:type="spellEnd"/>
      <w:r w:rsidRPr="00D96A2D">
        <w:rPr>
          <w:rFonts w:ascii="Times New Roman" w:eastAsia="Times New Roman" w:hAnsi="Times New Roman" w:cs="Times New Roman"/>
          <w:bCs w:val="0"/>
          <w:sz w:val="24"/>
          <w:szCs w:val="24"/>
        </w:rPr>
        <w:t xml:space="preserve"> but about the leader of the Congress Party, </w:t>
      </w:r>
      <w:proofErr w:type="spellStart"/>
      <w:r w:rsidRPr="00D96A2D">
        <w:rPr>
          <w:rFonts w:ascii="Times New Roman" w:eastAsia="Times New Roman" w:hAnsi="Times New Roman" w:cs="Times New Roman"/>
          <w:bCs w:val="0"/>
          <w:sz w:val="24"/>
          <w:szCs w:val="24"/>
        </w:rPr>
        <w:t>Rahul</w:t>
      </w:r>
      <w:proofErr w:type="spellEnd"/>
      <w:r w:rsidRPr="00D96A2D">
        <w:rPr>
          <w:rFonts w:ascii="Times New Roman" w:eastAsia="Times New Roman" w:hAnsi="Times New Roman" w:cs="Times New Roman"/>
          <w:bCs w:val="0"/>
          <w:sz w:val="24"/>
          <w:szCs w:val="24"/>
        </w:rPr>
        <w:t xml:space="preserve"> Gandhi. Gandhi’s popularity has been rising due to his Bharat </w:t>
      </w:r>
      <w:proofErr w:type="spellStart"/>
      <w:r w:rsidRPr="00D96A2D">
        <w:rPr>
          <w:rFonts w:ascii="Times New Roman" w:eastAsia="Times New Roman" w:hAnsi="Times New Roman" w:cs="Times New Roman"/>
          <w:bCs w:val="0"/>
          <w:sz w:val="24"/>
          <w:szCs w:val="24"/>
        </w:rPr>
        <w:t>Jodo</w:t>
      </w:r>
      <w:proofErr w:type="spellEnd"/>
      <w:r w:rsidRPr="00D96A2D">
        <w:rPr>
          <w:rFonts w:ascii="Times New Roman" w:eastAsia="Times New Roman" w:hAnsi="Times New Roman" w:cs="Times New Roman"/>
          <w:bCs w:val="0"/>
          <w:sz w:val="24"/>
          <w:szCs w:val="24"/>
        </w:rPr>
        <w:t xml:space="preserve"> </w:t>
      </w:r>
      <w:proofErr w:type="spellStart"/>
      <w:r w:rsidRPr="00D96A2D">
        <w:rPr>
          <w:rFonts w:ascii="Times New Roman" w:eastAsia="Times New Roman" w:hAnsi="Times New Roman" w:cs="Times New Roman"/>
          <w:bCs w:val="0"/>
          <w:sz w:val="24"/>
          <w:szCs w:val="24"/>
        </w:rPr>
        <w:t>Yatra</w:t>
      </w:r>
      <w:proofErr w:type="spellEnd"/>
      <w:r w:rsidRPr="00D96A2D">
        <w:rPr>
          <w:rFonts w:ascii="Times New Roman" w:eastAsia="Times New Roman" w:hAnsi="Times New Roman" w:cs="Times New Roman"/>
          <w:bCs w:val="0"/>
          <w:sz w:val="24"/>
          <w:szCs w:val="24"/>
        </w:rPr>
        <w:t xml:space="preserve"> (2022-2023), when he walked from one end of India to the other to argue for a different dispensation for the country.</w:t>
      </w:r>
    </w:p>
    <w:p w:rsidR="00D96A2D" w:rsidRPr="00D96A2D" w:rsidRDefault="00D96A2D" w:rsidP="00D96A2D">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6A2D">
        <w:rPr>
          <w:rFonts w:ascii="Times New Roman" w:eastAsia="Times New Roman" w:hAnsi="Times New Roman" w:cs="Times New Roman"/>
          <w:bCs w:val="0"/>
          <w:sz w:val="24"/>
          <w:szCs w:val="24"/>
        </w:rPr>
        <w:t xml:space="preserve">A fierce attack on </w:t>
      </w:r>
      <w:proofErr w:type="spellStart"/>
      <w:r w:rsidRPr="00D96A2D">
        <w:rPr>
          <w:rFonts w:ascii="Times New Roman" w:eastAsia="Times New Roman" w:hAnsi="Times New Roman" w:cs="Times New Roman"/>
          <w:bCs w:val="0"/>
          <w:sz w:val="24"/>
          <w:szCs w:val="24"/>
        </w:rPr>
        <w:t>Modi’s</w:t>
      </w:r>
      <w:proofErr w:type="spellEnd"/>
      <w:r w:rsidRPr="00D96A2D">
        <w:rPr>
          <w:rFonts w:ascii="Times New Roman" w:eastAsia="Times New Roman" w:hAnsi="Times New Roman" w:cs="Times New Roman"/>
          <w:bCs w:val="0"/>
          <w:sz w:val="24"/>
          <w:szCs w:val="24"/>
        </w:rPr>
        <w:t xml:space="preserve"> proximity to the businessman </w:t>
      </w:r>
      <w:proofErr w:type="spellStart"/>
      <w:r w:rsidRPr="00D96A2D">
        <w:rPr>
          <w:rFonts w:ascii="Times New Roman" w:eastAsia="Times New Roman" w:hAnsi="Times New Roman" w:cs="Times New Roman"/>
          <w:bCs w:val="0"/>
          <w:sz w:val="24"/>
          <w:szCs w:val="24"/>
        </w:rPr>
        <w:t>Gautam</w:t>
      </w:r>
      <w:proofErr w:type="spellEnd"/>
      <w:r w:rsidRPr="00D96A2D">
        <w:rPr>
          <w:rFonts w:ascii="Times New Roman" w:eastAsia="Times New Roman" w:hAnsi="Times New Roman" w:cs="Times New Roman"/>
          <w:bCs w:val="0"/>
          <w:sz w:val="24"/>
          <w:szCs w:val="24"/>
        </w:rPr>
        <w:t xml:space="preserve"> </w:t>
      </w:r>
      <w:proofErr w:type="spellStart"/>
      <w:r w:rsidRPr="00D96A2D">
        <w:rPr>
          <w:rFonts w:ascii="Times New Roman" w:eastAsia="Times New Roman" w:hAnsi="Times New Roman" w:cs="Times New Roman"/>
          <w:bCs w:val="0"/>
          <w:sz w:val="24"/>
          <w:szCs w:val="24"/>
        </w:rPr>
        <w:t>Adani</w:t>
      </w:r>
      <w:proofErr w:type="spellEnd"/>
      <w:r w:rsidRPr="00D96A2D">
        <w:rPr>
          <w:rFonts w:ascii="Times New Roman" w:eastAsia="Times New Roman" w:hAnsi="Times New Roman" w:cs="Times New Roman"/>
          <w:bCs w:val="0"/>
          <w:sz w:val="24"/>
          <w:szCs w:val="24"/>
        </w:rPr>
        <w:t xml:space="preserve"> – whose businesses have been shown to be financed by a fraudulent scheme (as reported by the Financial Times in August 2023) – led to Gandhi being disqualified from parliament in March 2023. On August 7, thanks to the intervention of the Indian Supreme Court, </w:t>
      </w:r>
      <w:proofErr w:type="spellStart"/>
      <w:r w:rsidRPr="00D96A2D">
        <w:rPr>
          <w:rFonts w:ascii="Times New Roman" w:eastAsia="Times New Roman" w:hAnsi="Times New Roman" w:cs="Times New Roman"/>
          <w:bCs w:val="0"/>
          <w:sz w:val="24"/>
          <w:szCs w:val="24"/>
        </w:rPr>
        <w:t>Rahul</w:t>
      </w:r>
      <w:proofErr w:type="spellEnd"/>
      <w:r w:rsidRPr="00D96A2D">
        <w:rPr>
          <w:rFonts w:ascii="Times New Roman" w:eastAsia="Times New Roman" w:hAnsi="Times New Roman" w:cs="Times New Roman"/>
          <w:bCs w:val="0"/>
          <w:sz w:val="24"/>
          <w:szCs w:val="24"/>
        </w:rPr>
        <w:t xml:space="preserve"> Gandhi was to return to parliament. </w:t>
      </w:r>
      <w:proofErr w:type="spellStart"/>
      <w:r w:rsidRPr="00D96A2D">
        <w:rPr>
          <w:rFonts w:ascii="Times New Roman" w:eastAsia="Times New Roman" w:hAnsi="Times New Roman" w:cs="Times New Roman"/>
          <w:bCs w:val="0"/>
          <w:sz w:val="24"/>
          <w:szCs w:val="24"/>
        </w:rPr>
        <w:t>Thakur</w:t>
      </w:r>
      <w:proofErr w:type="spellEnd"/>
      <w:r w:rsidRPr="00D96A2D">
        <w:rPr>
          <w:rFonts w:ascii="Times New Roman" w:eastAsia="Times New Roman" w:hAnsi="Times New Roman" w:cs="Times New Roman"/>
          <w:bCs w:val="0"/>
          <w:sz w:val="24"/>
          <w:szCs w:val="24"/>
        </w:rPr>
        <w:t xml:space="preserve"> used the New York Times article to argue that </w:t>
      </w:r>
      <w:proofErr w:type="spellStart"/>
      <w:r w:rsidRPr="00D96A2D">
        <w:rPr>
          <w:rFonts w:ascii="Times New Roman" w:eastAsia="Times New Roman" w:hAnsi="Times New Roman" w:cs="Times New Roman"/>
          <w:bCs w:val="0"/>
          <w:sz w:val="24"/>
          <w:szCs w:val="24"/>
        </w:rPr>
        <w:t>Rahul</w:t>
      </w:r>
      <w:proofErr w:type="spellEnd"/>
      <w:r w:rsidRPr="00D96A2D">
        <w:rPr>
          <w:rFonts w:ascii="Times New Roman" w:eastAsia="Times New Roman" w:hAnsi="Times New Roman" w:cs="Times New Roman"/>
          <w:bCs w:val="0"/>
          <w:sz w:val="24"/>
          <w:szCs w:val="24"/>
        </w:rPr>
        <w:t xml:space="preserve"> Gandhi was somehow related to </w:t>
      </w:r>
      <w:proofErr w:type="spellStart"/>
      <w:r w:rsidRPr="00D96A2D">
        <w:rPr>
          <w:rFonts w:ascii="Times New Roman" w:eastAsia="Times New Roman" w:hAnsi="Times New Roman" w:cs="Times New Roman"/>
          <w:bCs w:val="0"/>
          <w:sz w:val="24"/>
          <w:szCs w:val="24"/>
        </w:rPr>
        <w:t>Newsclick</w:t>
      </w:r>
      <w:proofErr w:type="spellEnd"/>
      <w:r w:rsidRPr="00D96A2D">
        <w:rPr>
          <w:rFonts w:ascii="Times New Roman" w:eastAsia="Times New Roman" w:hAnsi="Times New Roman" w:cs="Times New Roman"/>
          <w:bCs w:val="0"/>
          <w:sz w:val="24"/>
          <w:szCs w:val="24"/>
        </w:rPr>
        <w:t xml:space="preserve"> and therefore to </w:t>
      </w:r>
      <w:proofErr w:type="spellStart"/>
      <w:r w:rsidRPr="00D96A2D">
        <w:rPr>
          <w:rFonts w:ascii="Times New Roman" w:eastAsia="Times New Roman" w:hAnsi="Times New Roman" w:cs="Times New Roman"/>
          <w:bCs w:val="0"/>
          <w:sz w:val="24"/>
          <w:szCs w:val="24"/>
        </w:rPr>
        <w:t>Singham</w:t>
      </w:r>
      <w:proofErr w:type="spellEnd"/>
      <w:r w:rsidRPr="00D96A2D">
        <w:rPr>
          <w:rFonts w:ascii="Times New Roman" w:eastAsia="Times New Roman" w:hAnsi="Times New Roman" w:cs="Times New Roman"/>
          <w:bCs w:val="0"/>
          <w:sz w:val="24"/>
          <w:szCs w:val="24"/>
        </w:rPr>
        <w:t xml:space="preserve">. None of this is true, but it was useful political theatre with </w:t>
      </w:r>
      <w:proofErr w:type="spellStart"/>
      <w:r w:rsidRPr="00D96A2D">
        <w:rPr>
          <w:rFonts w:ascii="Times New Roman" w:eastAsia="Times New Roman" w:hAnsi="Times New Roman" w:cs="Times New Roman"/>
          <w:bCs w:val="0"/>
          <w:sz w:val="24"/>
          <w:szCs w:val="24"/>
        </w:rPr>
        <w:t>Newsclick</w:t>
      </w:r>
      <w:proofErr w:type="spellEnd"/>
      <w:r w:rsidRPr="00D96A2D">
        <w:rPr>
          <w:rFonts w:ascii="Times New Roman" w:eastAsia="Times New Roman" w:hAnsi="Times New Roman" w:cs="Times New Roman"/>
          <w:bCs w:val="0"/>
          <w:sz w:val="24"/>
          <w:szCs w:val="24"/>
        </w:rPr>
        <w:t xml:space="preserve"> as the collateral damage.</w:t>
      </w:r>
    </w:p>
    <w:p w:rsidR="00D96A2D" w:rsidRPr="00D96A2D" w:rsidRDefault="00D96A2D" w:rsidP="00D96A2D">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6A2D">
        <w:rPr>
          <w:rFonts w:ascii="Times New Roman" w:eastAsia="Times New Roman" w:hAnsi="Times New Roman" w:cs="Times New Roman"/>
          <w:bCs w:val="0"/>
          <w:sz w:val="24"/>
          <w:szCs w:val="24"/>
        </w:rPr>
        <w:t xml:space="preserve">Ten days after </w:t>
      </w:r>
      <w:proofErr w:type="spellStart"/>
      <w:r w:rsidRPr="00D96A2D">
        <w:rPr>
          <w:rFonts w:ascii="Times New Roman" w:eastAsia="Times New Roman" w:hAnsi="Times New Roman" w:cs="Times New Roman"/>
          <w:bCs w:val="0"/>
          <w:sz w:val="24"/>
          <w:szCs w:val="24"/>
        </w:rPr>
        <w:t>Thakur’s</w:t>
      </w:r>
      <w:proofErr w:type="spellEnd"/>
      <w:r w:rsidRPr="00D96A2D">
        <w:rPr>
          <w:rFonts w:ascii="Times New Roman" w:eastAsia="Times New Roman" w:hAnsi="Times New Roman" w:cs="Times New Roman"/>
          <w:bCs w:val="0"/>
          <w:sz w:val="24"/>
          <w:szCs w:val="24"/>
        </w:rPr>
        <w:t xml:space="preserve"> press conference, and after news media in India published leaked (by the government) emails from Roy to </w:t>
      </w:r>
      <w:proofErr w:type="spellStart"/>
      <w:r w:rsidRPr="00D96A2D">
        <w:rPr>
          <w:rFonts w:ascii="Times New Roman" w:eastAsia="Times New Roman" w:hAnsi="Times New Roman" w:cs="Times New Roman"/>
          <w:bCs w:val="0"/>
          <w:sz w:val="24"/>
          <w:szCs w:val="24"/>
        </w:rPr>
        <w:t>Prabir</w:t>
      </w:r>
      <w:proofErr w:type="spellEnd"/>
      <w:r w:rsidRPr="00D96A2D">
        <w:rPr>
          <w:rFonts w:ascii="Times New Roman" w:eastAsia="Times New Roman" w:hAnsi="Times New Roman" w:cs="Times New Roman"/>
          <w:bCs w:val="0"/>
          <w:sz w:val="24"/>
          <w:szCs w:val="24"/>
        </w:rPr>
        <w:t xml:space="preserve"> and myself, the Delhi Police filed a </w:t>
      </w:r>
      <w:proofErr w:type="spellStart"/>
      <w:r w:rsidRPr="00D96A2D">
        <w:rPr>
          <w:rFonts w:ascii="Times New Roman" w:eastAsia="Times New Roman" w:hAnsi="Times New Roman" w:cs="Times New Roman"/>
          <w:bCs w:val="0"/>
          <w:sz w:val="24"/>
          <w:szCs w:val="24"/>
        </w:rPr>
        <w:t>suo</w:t>
      </w:r>
      <w:proofErr w:type="spellEnd"/>
      <w:r w:rsidRPr="00D96A2D">
        <w:rPr>
          <w:rFonts w:ascii="Times New Roman" w:eastAsia="Times New Roman" w:hAnsi="Times New Roman" w:cs="Times New Roman"/>
          <w:bCs w:val="0"/>
          <w:sz w:val="24"/>
          <w:szCs w:val="24"/>
        </w:rPr>
        <w:t xml:space="preserve"> </w:t>
      </w:r>
      <w:proofErr w:type="spellStart"/>
      <w:r w:rsidRPr="00D96A2D">
        <w:rPr>
          <w:rFonts w:ascii="Times New Roman" w:eastAsia="Times New Roman" w:hAnsi="Times New Roman" w:cs="Times New Roman"/>
          <w:bCs w:val="0"/>
          <w:sz w:val="24"/>
          <w:szCs w:val="24"/>
        </w:rPr>
        <w:t>motu</w:t>
      </w:r>
      <w:proofErr w:type="spellEnd"/>
      <w:r w:rsidRPr="00D96A2D">
        <w:rPr>
          <w:rFonts w:ascii="Times New Roman" w:eastAsia="Times New Roman" w:hAnsi="Times New Roman" w:cs="Times New Roman"/>
          <w:bCs w:val="0"/>
          <w:sz w:val="24"/>
          <w:szCs w:val="24"/>
        </w:rPr>
        <w:t xml:space="preserve"> case against </w:t>
      </w:r>
      <w:proofErr w:type="spellStart"/>
      <w:r w:rsidRPr="00D96A2D">
        <w:rPr>
          <w:rFonts w:ascii="Times New Roman" w:eastAsia="Times New Roman" w:hAnsi="Times New Roman" w:cs="Times New Roman"/>
          <w:bCs w:val="0"/>
          <w:sz w:val="24"/>
          <w:szCs w:val="24"/>
        </w:rPr>
        <w:t>Prabir</w:t>
      </w:r>
      <w:proofErr w:type="spellEnd"/>
      <w:r w:rsidRPr="00D96A2D">
        <w:rPr>
          <w:rFonts w:ascii="Times New Roman" w:eastAsia="Times New Roman" w:hAnsi="Times New Roman" w:cs="Times New Roman"/>
          <w:bCs w:val="0"/>
          <w:sz w:val="24"/>
          <w:szCs w:val="24"/>
        </w:rPr>
        <w:t xml:space="preserve"> and </w:t>
      </w:r>
      <w:proofErr w:type="spellStart"/>
      <w:r w:rsidRPr="00D96A2D">
        <w:rPr>
          <w:rFonts w:ascii="Times New Roman" w:eastAsia="Times New Roman" w:hAnsi="Times New Roman" w:cs="Times New Roman"/>
          <w:bCs w:val="0"/>
          <w:sz w:val="24"/>
          <w:szCs w:val="24"/>
        </w:rPr>
        <w:t>Amit</w:t>
      </w:r>
      <w:proofErr w:type="spellEnd"/>
      <w:r w:rsidRPr="00D96A2D">
        <w:rPr>
          <w:rFonts w:ascii="Times New Roman" w:eastAsia="Times New Roman" w:hAnsi="Times New Roman" w:cs="Times New Roman"/>
          <w:bCs w:val="0"/>
          <w:sz w:val="24"/>
          <w:szCs w:val="24"/>
        </w:rPr>
        <w:t xml:space="preserve"> under the hugely draconian Unlawful Activities (Prevention) Act [UAPA] (in 2022, the Foundation of Media Professionals filed a motion in the Indian Supreme Court saying that this Act has “manifestly arbitrary” provisions and has a very broad definition of “unlawful activity”). The raids of the houses and the arrests of </w:t>
      </w:r>
      <w:proofErr w:type="spellStart"/>
      <w:r w:rsidRPr="00D96A2D">
        <w:rPr>
          <w:rFonts w:ascii="Times New Roman" w:eastAsia="Times New Roman" w:hAnsi="Times New Roman" w:cs="Times New Roman"/>
          <w:bCs w:val="0"/>
          <w:sz w:val="24"/>
          <w:szCs w:val="24"/>
        </w:rPr>
        <w:t>Prabir</w:t>
      </w:r>
      <w:proofErr w:type="spellEnd"/>
      <w:r w:rsidRPr="00D96A2D">
        <w:rPr>
          <w:rFonts w:ascii="Times New Roman" w:eastAsia="Times New Roman" w:hAnsi="Times New Roman" w:cs="Times New Roman"/>
          <w:bCs w:val="0"/>
          <w:sz w:val="24"/>
          <w:szCs w:val="24"/>
        </w:rPr>
        <w:t xml:space="preserve"> and </w:t>
      </w:r>
      <w:proofErr w:type="spellStart"/>
      <w:r w:rsidRPr="00D96A2D">
        <w:rPr>
          <w:rFonts w:ascii="Times New Roman" w:eastAsia="Times New Roman" w:hAnsi="Times New Roman" w:cs="Times New Roman"/>
          <w:bCs w:val="0"/>
          <w:sz w:val="24"/>
          <w:szCs w:val="24"/>
        </w:rPr>
        <w:t>Amit</w:t>
      </w:r>
      <w:proofErr w:type="spellEnd"/>
      <w:r w:rsidRPr="00D96A2D">
        <w:rPr>
          <w:rFonts w:ascii="Times New Roman" w:eastAsia="Times New Roman" w:hAnsi="Times New Roman" w:cs="Times New Roman"/>
          <w:bCs w:val="0"/>
          <w:sz w:val="24"/>
          <w:szCs w:val="24"/>
        </w:rPr>
        <w:t xml:space="preserve"> were conducted under the shadow of this UAPA law. “This is India’s McCarthy-like moment,” said former editor of The Hindu N Ram to one of India’s leading television anchors </w:t>
      </w:r>
      <w:proofErr w:type="spellStart"/>
      <w:r w:rsidRPr="00D96A2D">
        <w:rPr>
          <w:rFonts w:ascii="Times New Roman" w:eastAsia="Times New Roman" w:hAnsi="Times New Roman" w:cs="Times New Roman"/>
          <w:bCs w:val="0"/>
          <w:sz w:val="24"/>
          <w:szCs w:val="24"/>
        </w:rPr>
        <w:t>Rajdeep</w:t>
      </w:r>
      <w:proofErr w:type="spellEnd"/>
      <w:r w:rsidRPr="00D96A2D">
        <w:rPr>
          <w:rFonts w:ascii="Times New Roman" w:eastAsia="Times New Roman" w:hAnsi="Times New Roman" w:cs="Times New Roman"/>
          <w:bCs w:val="0"/>
          <w:sz w:val="24"/>
          <w:szCs w:val="24"/>
        </w:rPr>
        <w:t xml:space="preserve"> </w:t>
      </w:r>
      <w:proofErr w:type="spellStart"/>
      <w:r w:rsidRPr="00D96A2D">
        <w:rPr>
          <w:rFonts w:ascii="Times New Roman" w:eastAsia="Times New Roman" w:hAnsi="Times New Roman" w:cs="Times New Roman"/>
          <w:bCs w:val="0"/>
          <w:sz w:val="24"/>
          <w:szCs w:val="24"/>
        </w:rPr>
        <w:t>Sardesai</w:t>
      </w:r>
      <w:proofErr w:type="spellEnd"/>
      <w:r w:rsidRPr="00D96A2D">
        <w:rPr>
          <w:rFonts w:ascii="Times New Roman" w:eastAsia="Times New Roman" w:hAnsi="Times New Roman" w:cs="Times New Roman"/>
          <w:bCs w:val="0"/>
          <w:sz w:val="24"/>
          <w:szCs w:val="24"/>
        </w:rPr>
        <w:t>. “This is an attack on the freedom of the press,” Ram said.</w:t>
      </w:r>
    </w:p>
    <w:p w:rsidR="00D96A2D" w:rsidRPr="00D96A2D" w:rsidRDefault="00D96A2D" w:rsidP="00D96A2D">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spellStart"/>
      <w:r w:rsidRPr="00D96A2D">
        <w:rPr>
          <w:rFonts w:ascii="Times New Roman" w:eastAsia="Times New Roman" w:hAnsi="Times New Roman" w:cs="Times New Roman"/>
          <w:bCs w:val="0"/>
          <w:sz w:val="24"/>
          <w:szCs w:val="24"/>
        </w:rPr>
        <w:t>Prabir</w:t>
      </w:r>
      <w:proofErr w:type="spellEnd"/>
      <w:r w:rsidRPr="00D96A2D">
        <w:rPr>
          <w:rFonts w:ascii="Times New Roman" w:eastAsia="Times New Roman" w:hAnsi="Times New Roman" w:cs="Times New Roman"/>
          <w:bCs w:val="0"/>
          <w:sz w:val="24"/>
          <w:szCs w:val="24"/>
        </w:rPr>
        <w:t xml:space="preserve">, age 76, and </w:t>
      </w:r>
      <w:proofErr w:type="spellStart"/>
      <w:r w:rsidRPr="00D96A2D">
        <w:rPr>
          <w:rFonts w:ascii="Times New Roman" w:eastAsia="Times New Roman" w:hAnsi="Times New Roman" w:cs="Times New Roman"/>
          <w:bCs w:val="0"/>
          <w:sz w:val="24"/>
          <w:szCs w:val="24"/>
        </w:rPr>
        <w:t>Amit</w:t>
      </w:r>
      <w:proofErr w:type="spellEnd"/>
      <w:r w:rsidRPr="00D96A2D">
        <w:rPr>
          <w:rFonts w:ascii="Times New Roman" w:eastAsia="Times New Roman" w:hAnsi="Times New Roman" w:cs="Times New Roman"/>
          <w:bCs w:val="0"/>
          <w:sz w:val="24"/>
          <w:szCs w:val="24"/>
        </w:rPr>
        <w:t xml:space="preserve"> are now in custody. They are both people of great sensitivity, who have spent their entire lives trying to make the world a better place. My friends are in prison. Since this case started, </w:t>
      </w:r>
      <w:proofErr w:type="spellStart"/>
      <w:r w:rsidRPr="00D96A2D">
        <w:rPr>
          <w:rFonts w:ascii="Times New Roman" w:eastAsia="Times New Roman" w:hAnsi="Times New Roman" w:cs="Times New Roman"/>
          <w:bCs w:val="0"/>
          <w:sz w:val="24"/>
          <w:szCs w:val="24"/>
        </w:rPr>
        <w:t>Prabir</w:t>
      </w:r>
      <w:proofErr w:type="spellEnd"/>
      <w:r w:rsidRPr="00D96A2D">
        <w:rPr>
          <w:rFonts w:ascii="Times New Roman" w:eastAsia="Times New Roman" w:hAnsi="Times New Roman" w:cs="Times New Roman"/>
          <w:bCs w:val="0"/>
          <w:sz w:val="24"/>
          <w:szCs w:val="24"/>
        </w:rPr>
        <w:t xml:space="preserve"> would laugh and say that he prefers to cover stories than to be the story, a line that journalists often use. A few weeks ago, </w:t>
      </w:r>
      <w:proofErr w:type="spellStart"/>
      <w:r w:rsidRPr="00D96A2D">
        <w:rPr>
          <w:rFonts w:ascii="Times New Roman" w:eastAsia="Times New Roman" w:hAnsi="Times New Roman" w:cs="Times New Roman"/>
          <w:bCs w:val="0"/>
          <w:sz w:val="24"/>
          <w:szCs w:val="24"/>
        </w:rPr>
        <w:t>Prabir</w:t>
      </w:r>
      <w:proofErr w:type="spellEnd"/>
      <w:r w:rsidRPr="00D96A2D">
        <w:rPr>
          <w:rFonts w:ascii="Times New Roman" w:eastAsia="Times New Roman" w:hAnsi="Times New Roman" w:cs="Times New Roman"/>
          <w:bCs w:val="0"/>
          <w:sz w:val="24"/>
          <w:szCs w:val="24"/>
        </w:rPr>
        <w:t xml:space="preserve"> (a frequent contributor to </w:t>
      </w:r>
      <w:proofErr w:type="spellStart"/>
      <w:r w:rsidRPr="00D96A2D">
        <w:rPr>
          <w:rFonts w:ascii="Times New Roman" w:eastAsia="Times New Roman" w:hAnsi="Times New Roman" w:cs="Times New Roman"/>
          <w:bCs w:val="0"/>
          <w:sz w:val="24"/>
          <w:szCs w:val="24"/>
        </w:rPr>
        <w:t>CounterPunch</w:t>
      </w:r>
      <w:proofErr w:type="spellEnd"/>
      <w:r w:rsidRPr="00D96A2D">
        <w:rPr>
          <w:rFonts w:ascii="Times New Roman" w:eastAsia="Times New Roman" w:hAnsi="Times New Roman" w:cs="Times New Roman"/>
          <w:bCs w:val="0"/>
          <w:sz w:val="24"/>
          <w:szCs w:val="24"/>
        </w:rPr>
        <w:t>) and I spoke about his new book for Peoples Dispatch, where he reminisced about how we “used to sit in that little basement of ours.” I remember those days fondly.</w:t>
      </w:r>
    </w:p>
    <w:p w:rsidR="00D96A2D" w:rsidRPr="00D96A2D" w:rsidRDefault="00D96A2D" w:rsidP="00D96A2D">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6A2D">
        <w:rPr>
          <w:rFonts w:ascii="Times New Roman" w:eastAsia="Times New Roman" w:hAnsi="Times New Roman" w:cs="Times New Roman"/>
          <w:bCs w:val="0"/>
          <w:sz w:val="24"/>
          <w:szCs w:val="24"/>
        </w:rPr>
        <w:t>We believed in building a press that would be alive to the needs of workers and peasants and would be instructed by the need for peace and not war. That’s the press we wanted then, and it is the press we need now. India sits at 161 out of the 180 countries counted in the World Press Freedom Index. As more and more Indian journalists become a guest of the State, India will likely slip all the way to the bottom.</w:t>
      </w:r>
    </w:p>
    <w:p w:rsidR="00D96A2D" w:rsidRPr="00D96A2D" w:rsidRDefault="00D96A2D" w:rsidP="00D96A2D">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6A2D">
        <w:rPr>
          <w:rFonts w:ascii="Times New Roman" w:eastAsia="Times New Roman" w:hAnsi="Times New Roman" w:cs="Times New Roman"/>
          <w:bCs w:val="0"/>
          <w:sz w:val="24"/>
          <w:szCs w:val="24"/>
        </w:rPr>
        <w:lastRenderedPageBreak/>
        <w:t>Concluded</w:t>
      </w:r>
    </w:p>
    <w:p w:rsidR="00D96A2D" w:rsidRPr="00D96A2D" w:rsidRDefault="00D96A2D" w:rsidP="00D96A2D">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6A2D">
        <w:rPr>
          <w:rFonts w:ascii="Times New Roman" w:eastAsia="Times New Roman" w:hAnsi="Times New Roman" w:cs="Times New Roman"/>
          <w:bCs w:val="0"/>
          <w:sz w:val="24"/>
          <w:szCs w:val="24"/>
        </w:rPr>
        <w:t xml:space="preserve">This article was originally published in www.counterpunch.org as: ‘My Friends </w:t>
      </w:r>
      <w:proofErr w:type="spellStart"/>
      <w:r w:rsidRPr="00D96A2D">
        <w:rPr>
          <w:rFonts w:ascii="Times New Roman" w:eastAsia="Times New Roman" w:hAnsi="Times New Roman" w:cs="Times New Roman"/>
          <w:bCs w:val="0"/>
          <w:sz w:val="24"/>
          <w:szCs w:val="24"/>
        </w:rPr>
        <w:t>Prabir</w:t>
      </w:r>
      <w:proofErr w:type="spellEnd"/>
      <w:r w:rsidRPr="00D96A2D">
        <w:rPr>
          <w:rFonts w:ascii="Times New Roman" w:eastAsia="Times New Roman" w:hAnsi="Times New Roman" w:cs="Times New Roman"/>
          <w:bCs w:val="0"/>
          <w:sz w:val="24"/>
          <w:szCs w:val="24"/>
        </w:rPr>
        <w:t xml:space="preserve"> and </w:t>
      </w:r>
      <w:proofErr w:type="spellStart"/>
      <w:r w:rsidRPr="00D96A2D">
        <w:rPr>
          <w:rFonts w:ascii="Times New Roman" w:eastAsia="Times New Roman" w:hAnsi="Times New Roman" w:cs="Times New Roman"/>
          <w:bCs w:val="0"/>
          <w:sz w:val="24"/>
          <w:szCs w:val="24"/>
        </w:rPr>
        <w:t>Amit</w:t>
      </w:r>
      <w:proofErr w:type="spellEnd"/>
      <w:r w:rsidRPr="00D96A2D">
        <w:rPr>
          <w:rFonts w:ascii="Times New Roman" w:eastAsia="Times New Roman" w:hAnsi="Times New Roman" w:cs="Times New Roman"/>
          <w:bCs w:val="0"/>
          <w:sz w:val="24"/>
          <w:szCs w:val="24"/>
        </w:rPr>
        <w:t xml:space="preserve"> Are </w:t>
      </w:r>
      <w:proofErr w:type="gramStart"/>
      <w:r w:rsidRPr="00D96A2D">
        <w:rPr>
          <w:rFonts w:ascii="Times New Roman" w:eastAsia="Times New Roman" w:hAnsi="Times New Roman" w:cs="Times New Roman"/>
          <w:bCs w:val="0"/>
          <w:sz w:val="24"/>
          <w:szCs w:val="24"/>
        </w:rPr>
        <w:t>In</w:t>
      </w:r>
      <w:proofErr w:type="gramEnd"/>
      <w:r w:rsidRPr="00D96A2D">
        <w:rPr>
          <w:rFonts w:ascii="Times New Roman" w:eastAsia="Times New Roman" w:hAnsi="Times New Roman" w:cs="Times New Roman"/>
          <w:bCs w:val="0"/>
          <w:sz w:val="24"/>
          <w:szCs w:val="24"/>
        </w:rPr>
        <w:t xml:space="preserve"> Jail in India For Their Work in the Media’.</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231D"/>
    <w:multiLevelType w:val="multilevel"/>
    <w:tmpl w:val="6E02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D96A2D"/>
    <w:rsid w:val="003256B7"/>
    <w:rsid w:val="0036064A"/>
    <w:rsid w:val="00567329"/>
    <w:rsid w:val="007C1BCF"/>
    <w:rsid w:val="009B0BDF"/>
    <w:rsid w:val="009E0BE8"/>
    <w:rsid w:val="00B4091B"/>
    <w:rsid w:val="00C62C86"/>
    <w:rsid w:val="00C77239"/>
    <w:rsid w:val="00D2363D"/>
    <w:rsid w:val="00D96A2D"/>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paragraph" w:styleId="NormalWeb">
    <w:name w:val="Normal (Web)"/>
    <w:basedOn w:val="Normal"/>
    <w:uiPriority w:val="99"/>
    <w:semiHidden/>
    <w:unhideWhenUsed/>
    <w:rsid w:val="00D96A2D"/>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898631239">
      <w:bodyDiv w:val="1"/>
      <w:marLeft w:val="0"/>
      <w:marRight w:val="0"/>
      <w:marTop w:val="0"/>
      <w:marBottom w:val="0"/>
      <w:divBdr>
        <w:top w:val="none" w:sz="0" w:space="0" w:color="auto"/>
        <w:left w:val="none" w:sz="0" w:space="0" w:color="auto"/>
        <w:bottom w:val="none" w:sz="0" w:space="0" w:color="auto"/>
        <w:right w:val="none" w:sz="0" w:space="0" w:color="auto"/>
      </w:divBdr>
      <w:divsChild>
        <w:div w:id="1022626810">
          <w:marLeft w:val="0"/>
          <w:marRight w:val="0"/>
          <w:marTop w:val="0"/>
          <w:marBottom w:val="0"/>
          <w:divBdr>
            <w:top w:val="none" w:sz="0" w:space="0" w:color="auto"/>
            <w:left w:val="none" w:sz="0" w:space="0" w:color="auto"/>
            <w:bottom w:val="none" w:sz="0" w:space="0" w:color="auto"/>
            <w:right w:val="none" w:sz="0" w:space="0" w:color="auto"/>
          </w:divBdr>
        </w:div>
        <w:div w:id="1559516555">
          <w:marLeft w:val="0"/>
          <w:marRight w:val="0"/>
          <w:marTop w:val="0"/>
          <w:marBottom w:val="0"/>
          <w:divBdr>
            <w:top w:val="none" w:sz="0" w:space="0" w:color="auto"/>
            <w:left w:val="none" w:sz="0" w:space="0" w:color="auto"/>
            <w:bottom w:val="none" w:sz="0" w:space="0" w:color="auto"/>
            <w:right w:val="none" w:sz="0" w:space="0" w:color="auto"/>
          </w:divBdr>
          <w:divsChild>
            <w:div w:id="1978145073">
              <w:marLeft w:val="0"/>
              <w:marRight w:val="0"/>
              <w:marTop w:val="0"/>
              <w:marBottom w:val="0"/>
              <w:divBdr>
                <w:top w:val="none" w:sz="0" w:space="0" w:color="auto"/>
                <w:left w:val="none" w:sz="0" w:space="0" w:color="auto"/>
                <w:bottom w:val="none" w:sz="0" w:space="0" w:color="auto"/>
                <w:right w:val="none" w:sz="0" w:space="0" w:color="auto"/>
              </w:divBdr>
            </w:div>
            <w:div w:id="723218539">
              <w:marLeft w:val="0"/>
              <w:marRight w:val="0"/>
              <w:marTop w:val="0"/>
              <w:marBottom w:val="0"/>
              <w:divBdr>
                <w:top w:val="none" w:sz="0" w:space="0" w:color="auto"/>
                <w:left w:val="none" w:sz="0" w:space="0" w:color="auto"/>
                <w:bottom w:val="none" w:sz="0" w:space="0" w:color="auto"/>
                <w:right w:val="none" w:sz="0" w:space="0" w:color="auto"/>
              </w:divBdr>
            </w:div>
          </w:divsChild>
        </w:div>
        <w:div w:id="1724057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865</Words>
  <Characters>4936</Characters>
  <Application>Microsoft Office Word</Application>
  <DocSecurity>0</DocSecurity>
  <Lines>41</Lines>
  <Paragraphs>11</Paragraphs>
  <ScaleCrop>false</ScaleCrop>
  <Company>Grizli777</Company>
  <LinksUpToDate>false</LinksUpToDate>
  <CharactersWithSpaces>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2023-10-12T06:33:00Z</dcterms:created>
  <dcterms:modified xsi:type="dcterms:W3CDTF">2023-10-12T06:37:00Z</dcterms:modified>
</cp:coreProperties>
</file>